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告知函</w:t>
      </w:r>
    </w:p>
    <w:p>
      <w:pPr>
        <w:spacing w:line="360" w:lineRule="auto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lang w:eastAsia="zh-CN"/>
        </w:rPr>
        <w:t>尊敬的</w:t>
      </w:r>
      <w:r>
        <w:rPr>
          <w:rFonts w:hint="eastAsia" w:ascii="华文中宋" w:hAnsi="华文中宋" w:eastAsia="华文中宋" w:cs="华文中宋"/>
          <w:sz w:val="21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：</w:t>
      </w:r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您好！</w:t>
      </w:r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非常感谢贵司长期以来给予我司的信赖与关照！</w:t>
      </w:r>
      <w:bookmarkStart w:id="0" w:name="_GoBack"/>
      <w:bookmarkEnd w:id="0"/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 xml:space="preserve">我司营销部 </w:t>
      </w:r>
      <w:r>
        <w:rPr>
          <w:rFonts w:hint="eastAsia" w:ascii="华文中宋" w:hAnsi="华文中宋" w:eastAsia="华文中宋" w:cs="华文中宋"/>
          <w:sz w:val="21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 xml:space="preserve"> ，因个人原因已于 </w:t>
      </w:r>
      <w:r>
        <w:rPr>
          <w:rFonts w:hint="eastAsia" w:ascii="华文中宋" w:hAnsi="华文中宋" w:eastAsia="华文中宋" w:cs="华文中宋"/>
          <w:sz w:val="21"/>
          <w:szCs w:val="24"/>
          <w:u w:val="single"/>
          <w:lang w:val="en-US" w:eastAsia="zh-CN"/>
        </w:rPr>
        <w:t xml:space="preserve">      </w:t>
      </w: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年</w:t>
      </w:r>
      <w:r>
        <w:rPr>
          <w:rFonts w:hint="eastAsia" w:ascii="华文中宋" w:hAnsi="华文中宋" w:eastAsia="华文中宋" w:cs="华文中宋"/>
          <w:sz w:val="21"/>
          <w:szCs w:val="24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月</w:t>
      </w:r>
      <w:r>
        <w:rPr>
          <w:rFonts w:hint="eastAsia" w:ascii="华文中宋" w:hAnsi="华文中宋" w:eastAsia="华文中宋" w:cs="华文中宋"/>
          <w:sz w:val="21"/>
          <w:szCs w:val="24"/>
          <w:u w:val="single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日与我司解除劳动关系，此后其与贵司的一切事务均与我司无关，我司不为其离职后的任何行为承担责任，敬请理解。</w:t>
      </w:r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此前由其负责的与贵司相关工作将由我司现在职人员：</w:t>
      </w:r>
      <w:r>
        <w:rPr>
          <w:rFonts w:hint="eastAsia" w:ascii="华文中宋" w:hAnsi="华文中宋" w:eastAsia="华文中宋" w:cs="华文中宋"/>
          <w:sz w:val="21"/>
          <w:szCs w:val="24"/>
          <w:u w:val="single"/>
          <w:lang w:val="en-US" w:eastAsia="zh-CN"/>
        </w:rPr>
        <w:t xml:space="preserve">          </w:t>
      </w: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（电话：</w:t>
      </w:r>
      <w:r>
        <w:rPr>
          <w:rFonts w:hint="eastAsia" w:ascii="华文中宋" w:hAnsi="华文中宋" w:eastAsia="华文中宋" w:cs="华文中宋"/>
          <w:sz w:val="21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）负责。</w:t>
      </w:r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给贵司带来的不便之处敬请谅解，并深致歉意！愿保持合作，共谋发展。</w:t>
      </w:r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特此函告！</w:t>
      </w:r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祝商祺！</w:t>
      </w:r>
    </w:p>
    <w:p>
      <w:pPr>
        <w:spacing w:line="360" w:lineRule="auto"/>
        <w:ind w:firstLine="420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</w:p>
    <w:p>
      <w:pPr>
        <w:spacing w:line="360" w:lineRule="auto"/>
        <w:ind w:firstLine="420"/>
        <w:jc w:val="right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>XXXXXXXX有限公司</w:t>
      </w:r>
    </w:p>
    <w:p>
      <w:pPr>
        <w:spacing w:line="360" w:lineRule="auto"/>
        <w:ind w:firstLine="420"/>
        <w:jc w:val="right"/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4"/>
          <w:u w:val="none"/>
          <w:lang w:val="en-US" w:eastAsia="zh-CN"/>
        </w:rPr>
        <w:t xml:space="preserve">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58E2"/>
    <w:rsid w:val="0DF56E93"/>
    <w:rsid w:val="3A883A44"/>
    <w:rsid w:val="4DB158E2"/>
    <w:rsid w:val="6D535020"/>
    <w:rsid w:val="7CC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2018-10-08T08:48:00Z</dcterms:created>
  <dc:creator>玲小姐</dc:creator>
  <cp:lastModifiedBy>玲小姐</cp:lastModifiedBy>
  <dcterms:modified xsi:type="dcterms:W3CDTF">2018-10-11T05:37:10Z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